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F55EF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F55EF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B22AF9" w:rsidRPr="00B22AF9" w:rsidRDefault="00B22AF9" w:rsidP="00B22AF9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B22AF9">
        <w:rPr>
          <w:rFonts w:ascii="Arial" w:hAnsi="Arial" w:cs="Arial"/>
          <w:color w:val="666666"/>
          <w:lang w:val="en-IE" w:eastAsia="en-IE"/>
        </w:rPr>
        <w:t>45-40-60/430 Timber plant containers – treated</w:t>
      </w:r>
    </w:p>
    <w:p w:rsidR="009745DA" w:rsidRDefault="00F55EF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F55EF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B22AF9" w:rsidRDefault="00B22AF9" w:rsidP="00B22AF9">
      <w:hyperlink r:id="rId10" w:tooltip="See more products for Q31 External planting" w:history="1">
        <w:r>
          <w:rPr>
            <w:rStyle w:val="Hyperlink"/>
            <w:rFonts w:ascii="Arial" w:hAnsi="Arial" w:cs="Arial"/>
            <w:color w:val="4C9013"/>
            <w:shd w:val="clear" w:color="auto" w:fill="FFFFFF"/>
          </w:rPr>
          <w:t>Q31 External planting</w:t>
        </w:r>
      </w:hyperlink>
    </w:p>
    <w:p w:rsidR="00B22AF9" w:rsidRDefault="00B22AF9" w:rsidP="00B22A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92 PREFABRICATED PLANT CONTAINERS" w:history="1">
        <w:r>
          <w:rPr>
            <w:rStyle w:val="Hyperlink"/>
            <w:rFonts w:ascii="Arial" w:hAnsi="Arial" w:cs="Arial"/>
            <w:color w:val="4C9013"/>
          </w:rPr>
          <w:t>292 PREFABRI</w:t>
        </w:r>
        <w:r>
          <w:rPr>
            <w:rStyle w:val="Hyperlink"/>
            <w:rFonts w:ascii="Arial" w:hAnsi="Arial" w:cs="Arial"/>
            <w:color w:val="4C9013"/>
          </w:rPr>
          <w:t>C</w:t>
        </w:r>
        <w:r>
          <w:rPr>
            <w:rStyle w:val="Hyperlink"/>
            <w:rFonts w:ascii="Arial" w:hAnsi="Arial" w:cs="Arial"/>
            <w:color w:val="4C9013"/>
          </w:rPr>
          <w:t>ATED PLANT CONTAINERS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F55EF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F55EF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PAS68 Planter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Anti-Terrorist Truck PAS68 Planter 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steel 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</w:t>
      </w:r>
      <w:proofErr w:type="spellStart"/>
      <w:r>
        <w:rPr>
          <w:color w:val="666666"/>
          <w:sz w:val="24"/>
          <w:szCs w:val="24"/>
        </w:rPr>
        <w:t>Passivated</w:t>
      </w:r>
      <w:proofErr w:type="spellEnd"/>
      <w:r>
        <w:rPr>
          <w:color w:val="666666"/>
          <w:sz w:val="24"/>
          <w:szCs w:val="24"/>
        </w:rPr>
        <w:t xml:space="preserve"> /Powder coated /Satin finished 320 grit polished /Shot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</w:t>
      </w:r>
    </w:p>
    <w:p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C39AC"/>
    <w:multiLevelType w:val="multilevel"/>
    <w:tmpl w:val="53BE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22AF9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55EFC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44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88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PlantersPAS68Plan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PlantersPAS68Plan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69B3-A34B-4E21-8F40-626C2F85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2019-07-30T09:53:00Z</dcterms:created>
  <dcterms:modified xsi:type="dcterms:W3CDTF">2019-07-30T09:53:00Z</dcterms:modified>
</cp:coreProperties>
</file>