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B38B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38B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1B38B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38B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1B38BD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B38B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38B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B3BF6" w:rsidRDefault="004B3BF6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B3BF6">
        <w:rPr>
          <w:color w:val="666666"/>
          <w:sz w:val="24"/>
          <w:szCs w:val="24"/>
        </w:rPr>
        <w:t>Kent Manhattan Cycle Stand (KMCS1200)</w:t>
      </w:r>
      <w:r w:rsidR="00EA017E">
        <w:rPr>
          <w:color w:val="666666"/>
          <w:sz w:val="24"/>
          <w:szCs w:val="24"/>
        </w:rPr>
        <w:t xml:space="preserve">    </w:t>
      </w:r>
    </w:p>
    <w:p w:rsidR="00EA017E" w:rsidRDefault="004B3BF6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4B3BF6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B3BF6" w:rsidRPr="004B3BF6">
        <w:rPr>
          <w:color w:val="666666"/>
          <w:sz w:val="24"/>
          <w:szCs w:val="24"/>
        </w:rPr>
        <w:t>Kent Manhattan Cycle Stand (KMCS1200)</w:t>
      </w:r>
      <w:r>
        <w:rPr>
          <w:color w:val="666666"/>
          <w:sz w:val="24"/>
          <w:szCs w:val="24"/>
        </w:rPr>
        <w:t xml:space="preserve">    </w:t>
      </w:r>
    </w:p>
    <w:p w:rsidR="00EA017E" w:rsidRDefault="004B3BF6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Type: Buried flange /Cast-in /</w:t>
      </w:r>
      <w:proofErr w:type="gramStart"/>
      <w:r w:rsidR="00EA017E">
        <w:rPr>
          <w:color w:val="666666"/>
          <w:sz w:val="24"/>
          <w:szCs w:val="24"/>
        </w:rPr>
        <w:t>Visible</w:t>
      </w:r>
      <w:proofErr w:type="gramEnd"/>
      <w:r w:rsidR="00EA017E"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4B3BF6">
        <w:rPr>
          <w:color w:val="666666"/>
          <w:sz w:val="24"/>
          <w:szCs w:val="24"/>
        </w:rPr>
        <w:t xml:space="preserve">1200 </w:t>
      </w:r>
      <w:r>
        <w:rPr>
          <w:color w:val="666666"/>
          <w:sz w:val="24"/>
          <w:szCs w:val="24"/>
        </w:rPr>
        <w:t xml:space="preserve">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Length: 1</w:t>
      </w:r>
      <w:r w:rsidR="004B3BF6">
        <w:rPr>
          <w:color w:val="666666"/>
          <w:sz w:val="24"/>
          <w:szCs w:val="24"/>
        </w:rPr>
        <w:t>304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48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EA01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8BD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B3BF6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8E82-D474-4BEA-AA33-99799EE4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2019-08-14T15:54:00Z</dcterms:created>
  <dcterms:modified xsi:type="dcterms:W3CDTF">2019-08-14T15:54:00Z</dcterms:modified>
</cp:coreProperties>
</file>