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173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A6AB6A2" w14:textId="00126186" w:rsidR="009745DA" w:rsidRDefault="00954B0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053454" wp14:editId="484AFE8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2F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AED1EE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4B536FB" wp14:editId="470B2B6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C814CE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D31134" w14:textId="77777777" w:rsidR="0033039F" w:rsidRPr="0033039F" w:rsidRDefault="0033039F" w:rsidP="003303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3039F">
        <w:rPr>
          <w:rFonts w:ascii="Arial" w:hAnsi="Arial" w:cs="Arial"/>
          <w:color w:val="666666"/>
          <w:lang w:val="en-IE" w:eastAsia="en-IE"/>
        </w:rPr>
        <w:t>45-35-86/335 Litter bins</w:t>
      </w:r>
    </w:p>
    <w:p w14:paraId="7747E715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1C78FFC0" w14:textId="11411B3F" w:rsidR="009745DA" w:rsidRDefault="00954B0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DD230" wp14:editId="50E2361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BCD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8F82A9C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5C529E4" wp14:editId="57E50158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795E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38EF36B" w14:textId="77777777" w:rsidR="0033039F" w:rsidRDefault="00954B0E" w:rsidP="0033039F">
      <w:hyperlink r:id="rId10" w:tooltip="See more products for Q50 Site/street furniture/equipment" w:history="1">
        <w:r w:rsidR="0033039F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2E1D3FAA" w14:textId="77777777" w:rsidR="0033039F" w:rsidRDefault="0033039F" w:rsidP="00330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40 LITTER BINS" w:history="1">
        <w:r>
          <w:rPr>
            <w:rStyle w:val="Hyperlink"/>
            <w:rFonts w:ascii="Arial" w:hAnsi="Arial" w:cs="Arial"/>
            <w:color w:val="4C9013"/>
          </w:rPr>
          <w:t>240 LITTER BINS</w:t>
        </w:r>
      </w:hyperlink>
      <w:r>
        <w:rPr>
          <w:rFonts w:ascii="Arial" w:hAnsi="Arial" w:cs="Arial"/>
          <w:color w:val="666666"/>
        </w:rPr>
        <w:t xml:space="preserve"> </w:t>
      </w:r>
    </w:p>
    <w:p w14:paraId="332036E6" w14:textId="77777777" w:rsidR="0033039F" w:rsidRPr="0033039F" w:rsidRDefault="0033039F" w:rsidP="003303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14:paraId="75E6DCBC" w14:textId="11F2BBFD" w:rsidR="009745DA" w:rsidRDefault="00954B0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16DEE" wp14:editId="65FC0FB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1EF3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AF079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38B7B8" w14:textId="77777777" w:rsidR="00954B0E" w:rsidRDefault="00954B0E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954B0E">
        <w:rPr>
          <w:color w:val="666666"/>
          <w:sz w:val="24"/>
          <w:szCs w:val="24"/>
        </w:rPr>
        <w:t>Kent Curaheen Litter Bin</w:t>
      </w:r>
      <w:r w:rsidR="0033039F">
        <w:rPr>
          <w:color w:val="666666"/>
          <w:sz w:val="24"/>
          <w:szCs w:val="24"/>
        </w:rPr>
        <w:t xml:space="preserve">- </w:t>
      </w:r>
      <w:r w:rsidRPr="00954B0E">
        <w:rPr>
          <w:color w:val="666666"/>
          <w:sz w:val="24"/>
          <w:szCs w:val="24"/>
        </w:rPr>
        <w:t>KCHLB450</w:t>
      </w:r>
    </w:p>
    <w:p w14:paraId="65BEADF4" w14:textId="0B2B1E5E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F24522A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F70FE03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CCD6A04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F690CBE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C1AC771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A61FB9E" w14:textId="22AC11E1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954B0E" w:rsidRPr="00954B0E">
        <w:rPr>
          <w:color w:val="666666"/>
          <w:sz w:val="24"/>
          <w:szCs w:val="24"/>
        </w:rPr>
        <w:t>Kent Curaheen Litter Bin- KCHLB450</w:t>
      </w:r>
    </w:p>
    <w:p w14:paraId="3BFE8D67" w14:textId="1191F698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954B0E">
        <w:rPr>
          <w:color w:val="666666"/>
          <w:sz w:val="24"/>
          <w:szCs w:val="24"/>
        </w:rPr>
        <w:t>Mounted on GL</w:t>
      </w:r>
    </w:p>
    <w:p w14:paraId="2F837A51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14:paraId="61F83D5B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</w:p>
    <w:p w14:paraId="0B56B44A" w14:textId="78BD9004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 - </w:t>
      </w:r>
      <w:r w:rsidR="00954B0E">
        <w:rPr>
          <w:color w:val="666666"/>
          <w:sz w:val="24"/>
          <w:szCs w:val="24"/>
        </w:rPr>
        <w:t>height</w:t>
      </w:r>
      <w:r>
        <w:rPr>
          <w:color w:val="666666"/>
          <w:sz w:val="24"/>
          <w:szCs w:val="24"/>
        </w:rPr>
        <w:t xml:space="preserve">: </w:t>
      </w:r>
      <w:r w:rsidR="00954B0E">
        <w:rPr>
          <w:color w:val="666666"/>
          <w:sz w:val="24"/>
          <w:szCs w:val="24"/>
        </w:rPr>
        <w:t>95</w:t>
      </w:r>
      <w:r>
        <w:rPr>
          <w:color w:val="666666"/>
          <w:sz w:val="24"/>
          <w:szCs w:val="24"/>
        </w:rPr>
        <w:t xml:space="preserve">0 mm </w:t>
      </w:r>
      <w:r w:rsidR="00954B0E">
        <w:rPr>
          <w:color w:val="666666"/>
          <w:sz w:val="24"/>
          <w:szCs w:val="24"/>
        </w:rPr>
        <w:t xml:space="preserve">– width: 370 mm – length: 450 mm </w:t>
      </w:r>
      <w:r>
        <w:rPr>
          <w:color w:val="666666"/>
          <w:sz w:val="24"/>
          <w:szCs w:val="24"/>
        </w:rPr>
        <w:t xml:space="preserve">- Capacity: 75 L /Special order       </w:t>
      </w:r>
    </w:p>
    <w:p w14:paraId="184F2166" w14:textId="77E80C11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954B0E" w:rsidRPr="00954B0E">
        <w:rPr>
          <w:color w:val="666666"/>
          <w:sz w:val="24"/>
          <w:szCs w:val="24"/>
        </w:rPr>
        <w:t>Mild Steel Galvanised</w:t>
      </w:r>
    </w:p>
    <w:p w14:paraId="2EC10778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14:paraId="7732D051" w14:textId="0ABF3ADE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  <w:r w:rsidR="00954B0E">
        <w:rPr>
          <w:color w:val="666666"/>
          <w:sz w:val="24"/>
          <w:szCs w:val="24"/>
        </w:rPr>
        <w:t>powder coated to Black/ any Ral colour</w:t>
      </w:r>
    </w:p>
    <w:p w14:paraId="736EA0F8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/Words/ logos/ symbols </w:t>
      </w:r>
    </w:p>
    <w:p w14:paraId="76223982" w14:textId="77777777" w:rsidR="009745DA" w:rsidRPr="009745DA" w:rsidRDefault="009745DA" w:rsidP="00330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FAC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E4B88F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2F896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DA4B8E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A11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AD943C4" wp14:editId="7C09C324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D902F8C" wp14:editId="3F7CBDE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553D1B1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912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F8D97DD" wp14:editId="6607D06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E5E73"/>
    <w:multiLevelType w:val="multilevel"/>
    <w:tmpl w:val="6B8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3039F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3B3D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54B0E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5BD10CEF"/>
  <w15:docId w15:val="{0702F968-08C3-4A19-98BC-761108A1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30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litter-bins/Q50_24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96E-FC08-4B92-A00A-8AA656AA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2</cp:revision>
  <cp:lastPrinted>2011-01-11T12:25:00Z</cp:lastPrinted>
  <dcterms:created xsi:type="dcterms:W3CDTF">2020-06-15T10:35:00Z</dcterms:created>
  <dcterms:modified xsi:type="dcterms:W3CDTF">2020-06-15T10:35:00Z</dcterms:modified>
</cp:coreProperties>
</file>