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302558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6F0CA549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8D17C5">
        <w:rPr>
          <w:color w:val="666666"/>
          <w:sz w:val="24"/>
          <w:szCs w:val="24"/>
        </w:rPr>
        <w:t>Shoe Store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0C860D80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</w:t>
      </w:r>
      <w:r w:rsidR="00302558">
        <w:rPr>
          <w:color w:val="666666"/>
          <w:sz w:val="24"/>
          <w:szCs w:val="24"/>
        </w:rPr>
        <w:t>Shoe Store</w:t>
      </w:r>
      <w:r w:rsidR="00B03FDA">
        <w:rPr>
          <w:color w:val="666666"/>
          <w:sz w:val="24"/>
          <w:szCs w:val="24"/>
        </w:rPr>
        <w:t xml:space="preserve"> </w:t>
      </w:r>
      <w:r w:rsidR="002011D2">
        <w:rPr>
          <w:color w:val="666666"/>
          <w:sz w:val="24"/>
          <w:szCs w:val="24"/>
        </w:rPr>
        <w:t>Cabinets</w:t>
      </w:r>
    </w:p>
    <w:p w14:paraId="752A6057" w14:textId="6827D206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02558">
        <w:rPr>
          <w:color w:val="666666"/>
          <w:sz w:val="24"/>
          <w:szCs w:val="24"/>
        </w:rPr>
        <w:t>KSSC1200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244AE94C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302558">
        <w:rPr>
          <w:color w:val="666666"/>
          <w:sz w:val="24"/>
          <w:szCs w:val="24"/>
        </w:rPr>
        <w:t>1600</w:t>
      </w:r>
      <w:r w:rsidR="009B475D">
        <w:rPr>
          <w:color w:val="666666"/>
          <w:sz w:val="24"/>
          <w:szCs w:val="24"/>
        </w:rPr>
        <w:t xml:space="preserve">mm x </w:t>
      </w:r>
      <w:r w:rsidR="0054145E">
        <w:rPr>
          <w:color w:val="666666"/>
          <w:sz w:val="24"/>
          <w:szCs w:val="24"/>
        </w:rPr>
        <w:t>1</w:t>
      </w:r>
      <w:r w:rsidR="00302558">
        <w:rPr>
          <w:color w:val="666666"/>
          <w:sz w:val="24"/>
          <w:szCs w:val="24"/>
        </w:rPr>
        <w:t>845</w:t>
      </w:r>
      <w:r w:rsidR="009B475D">
        <w:rPr>
          <w:color w:val="666666"/>
          <w:sz w:val="24"/>
          <w:szCs w:val="24"/>
        </w:rPr>
        <w:t xml:space="preserve">mm x </w:t>
      </w:r>
      <w:r w:rsidR="00302558">
        <w:rPr>
          <w:color w:val="666666"/>
          <w:sz w:val="24"/>
          <w:szCs w:val="24"/>
        </w:rPr>
        <w:t>305</w:t>
      </w:r>
      <w:r w:rsidR="009B475D">
        <w:rPr>
          <w:color w:val="666666"/>
          <w:sz w:val="24"/>
          <w:szCs w:val="24"/>
        </w:rPr>
        <w:t>mm</w:t>
      </w:r>
    </w:p>
    <w:p w14:paraId="47CB2106" w14:textId="308D7FE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</w:t>
      </w:r>
      <w:bookmarkStart w:id="1" w:name="_GoBack"/>
      <w:bookmarkEnd w:id="1"/>
      <w:r>
        <w:rPr>
          <w:color w:val="666666"/>
          <w:sz w:val="24"/>
          <w:szCs w:val="24"/>
        </w:rPr>
        <w:t>ectropolished /Bead blasted /Bead blasted and electropolished /Electropolished /Powder coated /Satin finish 320 grit polished</w:t>
      </w:r>
      <w:r w:rsidR="00302558">
        <w:rPr>
          <w:color w:val="666666"/>
          <w:sz w:val="24"/>
          <w:szCs w:val="24"/>
        </w:rPr>
        <w:t>.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02558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145E"/>
    <w:rsid w:val="00544473"/>
    <w:rsid w:val="005446BC"/>
    <w:rsid w:val="00571188"/>
    <w:rsid w:val="005753FA"/>
    <w:rsid w:val="00576E9D"/>
    <w:rsid w:val="0059309F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3057"/>
    <w:rsid w:val="00897D81"/>
    <w:rsid w:val="008A16E8"/>
    <w:rsid w:val="008B5A9B"/>
    <w:rsid w:val="008C45B0"/>
    <w:rsid w:val="008D17C5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03FDA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140D-C879-452D-A3ED-3CC8F508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191</Words>
  <Characters>1245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2020-07-20T11:43:00Z</dcterms:created>
  <dcterms:modified xsi:type="dcterms:W3CDTF">2020-07-20T11:43:00Z</dcterms:modified>
</cp:coreProperties>
</file>